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FD" w:rsidRPr="0076343A" w:rsidRDefault="00B95BFD" w:rsidP="007634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43A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741495" w:rsidRPr="0076343A">
        <w:rPr>
          <w:rFonts w:ascii="Times New Roman" w:hAnsi="Times New Roman" w:cs="Times New Roman"/>
          <w:b/>
          <w:sz w:val="28"/>
          <w:szCs w:val="28"/>
        </w:rPr>
        <w:t>о летней оздоровительной работе</w:t>
      </w:r>
      <w:r w:rsidR="00D77541" w:rsidRPr="0076343A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741495" w:rsidRPr="0076343A" w:rsidRDefault="00741495" w:rsidP="007634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43A">
        <w:rPr>
          <w:rFonts w:ascii="Times New Roman" w:hAnsi="Times New Roman" w:cs="Times New Roman"/>
          <w:b/>
          <w:sz w:val="28"/>
          <w:szCs w:val="28"/>
        </w:rPr>
        <w:t xml:space="preserve">инструктора по физической культуре </w:t>
      </w:r>
      <w:r w:rsidR="00D77541" w:rsidRPr="0076343A">
        <w:rPr>
          <w:rFonts w:ascii="Times New Roman" w:hAnsi="Times New Roman" w:cs="Times New Roman"/>
          <w:b/>
          <w:sz w:val="28"/>
          <w:szCs w:val="28"/>
        </w:rPr>
        <w:t>Петрик О.В.</w:t>
      </w:r>
    </w:p>
    <w:p w:rsidR="00D77541" w:rsidRPr="0076343A" w:rsidRDefault="00D77541" w:rsidP="007634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43A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№10 </w:t>
      </w:r>
      <w:proofErr w:type="spellStart"/>
      <w:r w:rsidRPr="0076343A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76343A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76343A">
        <w:rPr>
          <w:rFonts w:ascii="Times New Roman" w:hAnsi="Times New Roman" w:cs="Times New Roman"/>
          <w:b/>
          <w:sz w:val="28"/>
          <w:szCs w:val="28"/>
        </w:rPr>
        <w:t>екенская</w:t>
      </w:r>
      <w:proofErr w:type="spellEnd"/>
      <w:r w:rsidRPr="0076343A">
        <w:rPr>
          <w:rFonts w:ascii="Times New Roman" w:hAnsi="Times New Roman" w:cs="Times New Roman"/>
          <w:b/>
          <w:sz w:val="28"/>
          <w:szCs w:val="28"/>
        </w:rPr>
        <w:t xml:space="preserve"> Наурского муниципального района»</w:t>
      </w:r>
    </w:p>
    <w:p w:rsidR="0076343A" w:rsidRPr="0076343A" w:rsidRDefault="0076343A" w:rsidP="007634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 – оздоровительная работа была организована по утвержденному плану и нацелена на обеспечение охраны жизни и здоровья воспитанников, организацию здоровье - сберегающего режима, предупреждение заболеваемости и травматизма.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работы на летни</w:t>
      </w:r>
      <w:proofErr w:type="gramStart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период являлись: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навыков;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условия, обеспечивающие охрану жизни и здоровья детей, для самостоятельной, творческой деятельности детей на участке;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педагогическое и социальное просвещение родителей по вопросам воспитания и оздоровления детей в летний период.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направлениями работы на летний период: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-физкультурн</w:t>
      </w:r>
      <w:proofErr w:type="gramStart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оздоровительная работа;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-культурн</w:t>
      </w:r>
      <w:proofErr w:type="gramStart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досуговая деятельность.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часть времени дети проводили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свежем воздухе. Прием детей, гимнастика,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и другие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организовывались на свежем воздухе.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 был сделан на повышении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двигательной активности детей </w:t>
      </w:r>
      <w:proofErr w:type="gramStart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игры, спортивные развлечения,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выносной материал. Дети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охотно работали в цветнике, на огороде,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в сюжетно-ролевых играх,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</w:t>
      </w:r>
      <w:proofErr w:type="gramEnd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 и песком, организовывали театрализованные представления, разыгрывали игровые ситуации на площадке.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проводился ранним утром на участке. Организовывая подвижные, дидактические, спортивные игры, были созданы условия, обеспечивающие охрану жизни и укреплению здоровья детей.</w:t>
      </w:r>
    </w:p>
    <w:p w:rsidR="0076343A" w:rsidRPr="0076343A" w:rsidRDefault="0076343A" w:rsidP="0076343A">
      <w:pPr>
        <w:pStyle w:val="a7"/>
        <w:shd w:val="clear" w:color="auto" w:fill="FFFFFF"/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6343A">
        <w:rPr>
          <w:rFonts w:eastAsia="Times New Roman"/>
          <w:sz w:val="28"/>
          <w:szCs w:val="28"/>
          <w:lang w:eastAsia="ru-RU"/>
        </w:rPr>
        <w:t>За период летней – оздоровительной работы для родителей были организованы консультации на темы безопасного летнего отдыха детей.</w:t>
      </w:r>
    </w:p>
    <w:p w:rsidR="0076343A" w:rsidRPr="0076343A" w:rsidRDefault="0076343A" w:rsidP="0076343A">
      <w:pPr>
        <w:pStyle w:val="a7"/>
        <w:shd w:val="clear" w:color="auto" w:fill="FFFFFF"/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6343A">
        <w:rPr>
          <w:rFonts w:eastAsia="Times New Roman"/>
          <w:sz w:val="28"/>
          <w:szCs w:val="28"/>
          <w:lang w:eastAsia="ru-RU"/>
        </w:rPr>
        <w:t>Оздоровительная работа основывалась на закаливающих процедурах, таких как: воздушные ванны, хождение босиком, игры с водой и песком.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соблюдался питьевой режим. Кипяченой воды всегда было в достатке.</w:t>
      </w:r>
    </w:p>
    <w:p w:rsidR="0076343A" w:rsidRPr="0076343A" w:rsidRDefault="0076343A" w:rsidP="007634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дня чередовались виды деятельности детей для того, чтобы правильно организовать отдых и игры. Дети с удовольствием слушали сказки, стихи, рассказы и песни о лете.</w:t>
      </w:r>
    </w:p>
    <w:p w:rsidR="00FC373C" w:rsidRPr="0076343A" w:rsidRDefault="00FC373C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Основная задача физического воспитания летом – общее оздоровление организма.</w:t>
      </w:r>
    </w:p>
    <w:p w:rsidR="00FC373C" w:rsidRPr="0076343A" w:rsidRDefault="00FC373C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 xml:space="preserve">Пешеходные </w:t>
      </w:r>
      <w:r w:rsidR="000E6051" w:rsidRPr="0076343A">
        <w:rPr>
          <w:rFonts w:ascii="Times New Roman" w:hAnsi="Times New Roman" w:cs="Times New Roman"/>
          <w:sz w:val="28"/>
          <w:szCs w:val="28"/>
        </w:rPr>
        <w:t>прогулки, различные подвижные игры, спортивные игры на воздухе способствуют совершенствованию двигательных навыков.</w:t>
      </w:r>
      <w:r w:rsidR="00F3645A" w:rsidRPr="00763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45A" w:rsidRPr="0076343A" w:rsidRDefault="00F3645A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Оздоровительные силы природы использовались как условия для организации занятий физкультурой, подвижными играми (регулярное проведение на открытом воздухе).</w:t>
      </w:r>
    </w:p>
    <w:p w:rsidR="00F3645A" w:rsidRPr="0076343A" w:rsidRDefault="00F3645A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Играя в подвижные и спортивные игры летом, дети становятся более крепкими, ловкими, выносливыми, уверенными в своих силах, возрастает самостоятельность.</w:t>
      </w:r>
    </w:p>
    <w:p w:rsidR="00FE7660" w:rsidRPr="0076343A" w:rsidRDefault="00FE7660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Ходьба в летних условиях давалась меньше в форме однообразных маршировок, а больше (но осторожно) использовалась с целью проверки выносливости детей, постепенно увеличивая расстояние и её продолжительность: пешеходные прогулки, поход со старшими дошкольниками.</w:t>
      </w:r>
    </w:p>
    <w:p w:rsidR="00FE7660" w:rsidRPr="0076343A" w:rsidRDefault="00FE7660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Бег – прекрасное средство, развивающее органы дыхания и кровообращения.</w:t>
      </w:r>
    </w:p>
    <w:p w:rsidR="00FE7660" w:rsidRPr="0076343A" w:rsidRDefault="00FE7660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По утрам дети занимались оздоровительным бегом, все подвижные игры с бегом проводились на свежем воздухе:</w:t>
      </w:r>
      <w:r w:rsidR="00D77541" w:rsidRPr="0076343A">
        <w:rPr>
          <w:rFonts w:ascii="Times New Roman" w:hAnsi="Times New Roman" w:cs="Times New Roman"/>
          <w:sz w:val="28"/>
          <w:szCs w:val="28"/>
        </w:rPr>
        <w:t xml:space="preserve"> на участке,</w:t>
      </w:r>
      <w:r w:rsidRPr="0076343A">
        <w:rPr>
          <w:rFonts w:ascii="Times New Roman" w:hAnsi="Times New Roman" w:cs="Times New Roman"/>
          <w:sz w:val="28"/>
          <w:szCs w:val="28"/>
        </w:rPr>
        <w:t xml:space="preserve"> в парке, на лугу, на стадионе.</w:t>
      </w:r>
    </w:p>
    <w:p w:rsidR="00FE7660" w:rsidRPr="0076343A" w:rsidRDefault="00FE7660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Природное окружение можно хорошо использовать для развития метания, особенно метания, особенно м</w:t>
      </w:r>
      <w:r w:rsidR="00D77541" w:rsidRPr="0076343A">
        <w:rPr>
          <w:rFonts w:ascii="Times New Roman" w:hAnsi="Times New Roman" w:cs="Times New Roman"/>
          <w:sz w:val="28"/>
          <w:szCs w:val="28"/>
        </w:rPr>
        <w:t>етания на дальность.   Д</w:t>
      </w:r>
      <w:r w:rsidRPr="0076343A">
        <w:rPr>
          <w:rFonts w:ascii="Times New Roman" w:hAnsi="Times New Roman" w:cs="Times New Roman"/>
          <w:sz w:val="28"/>
          <w:szCs w:val="28"/>
        </w:rPr>
        <w:t>ети соревн</w:t>
      </w:r>
      <w:r w:rsidR="00D77541" w:rsidRPr="0076343A">
        <w:rPr>
          <w:rFonts w:ascii="Times New Roman" w:hAnsi="Times New Roman" w:cs="Times New Roman"/>
          <w:sz w:val="28"/>
          <w:szCs w:val="28"/>
        </w:rPr>
        <w:t>овались в метании на дальност</w:t>
      </w:r>
      <w:proofErr w:type="gramStart"/>
      <w:r w:rsidR="00D77541" w:rsidRPr="0076343A">
        <w:rPr>
          <w:rFonts w:ascii="Times New Roman" w:hAnsi="Times New Roman" w:cs="Times New Roman"/>
          <w:sz w:val="28"/>
          <w:szCs w:val="28"/>
        </w:rPr>
        <w:t>ь</w:t>
      </w:r>
      <w:r w:rsidRPr="007634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6343A">
        <w:rPr>
          <w:rFonts w:ascii="Times New Roman" w:hAnsi="Times New Roman" w:cs="Times New Roman"/>
          <w:sz w:val="28"/>
          <w:szCs w:val="28"/>
        </w:rPr>
        <w:t>«Кто дальше бросит?»).</w:t>
      </w:r>
    </w:p>
    <w:p w:rsidR="00FE7660" w:rsidRPr="0076343A" w:rsidRDefault="00FE7660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Большое внимание уделялось на каждом занятии и развлечении упражнять детей во всех видах основных движений, используя для этого сочетание естественных условий со специальными пособиями.   В комбинированных упражнениях</w:t>
      </w:r>
      <w:r w:rsidR="004516DC" w:rsidRPr="0076343A">
        <w:rPr>
          <w:rFonts w:ascii="Times New Roman" w:hAnsi="Times New Roman" w:cs="Times New Roman"/>
          <w:sz w:val="28"/>
          <w:szCs w:val="28"/>
        </w:rPr>
        <w:t>, а они проводились с детьми, как на занятиях, так и на развлечениях, которые охватывали различные группы мышц, улучшается осанка детей, развивается ловкость и быстрота движений.</w:t>
      </w:r>
    </w:p>
    <w:p w:rsidR="004516DC" w:rsidRPr="0076343A" w:rsidRDefault="004516DC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 xml:space="preserve">Природное окружение использовалось и для упражнений в прыжках: спрыгивание с пеньков.    Для прыжков в длину использовали ширину тропинок, канавки, прыжки через лужи после дождя, ручейки.   Прыжки в высоту выполнялись через </w:t>
      </w:r>
      <w:r w:rsidR="00D77541" w:rsidRPr="0076343A">
        <w:rPr>
          <w:rFonts w:ascii="Times New Roman" w:hAnsi="Times New Roman" w:cs="Times New Roman"/>
          <w:sz w:val="28"/>
          <w:szCs w:val="28"/>
        </w:rPr>
        <w:t>различные препятствия</w:t>
      </w:r>
      <w:r w:rsidRPr="0076343A">
        <w:rPr>
          <w:rFonts w:ascii="Times New Roman" w:hAnsi="Times New Roman" w:cs="Times New Roman"/>
          <w:sz w:val="28"/>
          <w:szCs w:val="28"/>
        </w:rPr>
        <w:t>.</w:t>
      </w:r>
    </w:p>
    <w:p w:rsidR="004516DC" w:rsidRPr="0076343A" w:rsidRDefault="004516DC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lastRenderedPageBreak/>
        <w:t>Проводили игру – упражнение: прыгать через одуванчик так, чтобы с него не слетали пушинки; для этого надо прыгать выше, а, значит, сильнее отталкиваться.</w:t>
      </w:r>
    </w:p>
    <w:p w:rsidR="004516DC" w:rsidRPr="0076343A" w:rsidRDefault="004516DC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 xml:space="preserve">На занятиях и играх летом давала лёгкую, свободную, простую организацию коллектива и при этом больше предоставляла детям самостоятельности.   </w:t>
      </w:r>
    </w:p>
    <w:p w:rsidR="004516DC" w:rsidRPr="0076343A" w:rsidRDefault="004516DC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Проводя с детьми подвижные игры и физические упражнения летом, решались следующие задачи:</w:t>
      </w:r>
    </w:p>
    <w:p w:rsidR="004516DC" w:rsidRPr="0076343A" w:rsidRDefault="004516DC" w:rsidP="007634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Дальнейшее расширение двигательного опыта детей, обогащение его но</w:t>
      </w:r>
      <w:r w:rsidR="00DF67C5" w:rsidRPr="0076343A">
        <w:rPr>
          <w:rFonts w:ascii="Times New Roman" w:hAnsi="Times New Roman" w:cs="Times New Roman"/>
          <w:sz w:val="28"/>
          <w:szCs w:val="28"/>
        </w:rPr>
        <w:t>выми, более сложными движениями.</w:t>
      </w:r>
    </w:p>
    <w:p w:rsidR="00DF67C5" w:rsidRPr="0076343A" w:rsidRDefault="004516DC" w:rsidP="007634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Совершенствование имею</w:t>
      </w:r>
      <w:r w:rsidR="00DF67C5" w:rsidRPr="0076343A">
        <w:rPr>
          <w:rFonts w:ascii="Times New Roman" w:hAnsi="Times New Roman" w:cs="Times New Roman"/>
          <w:sz w:val="28"/>
          <w:szCs w:val="28"/>
        </w:rPr>
        <w:t>щихся у детей навыков в основных движениях путём применения их в имеющихся игровых ситуациях.</w:t>
      </w:r>
    </w:p>
    <w:p w:rsidR="00DF67C5" w:rsidRPr="0076343A" w:rsidRDefault="00DF67C5" w:rsidP="007634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Развитие двигательных качеств: ловкости, быстроты, выносливости.</w:t>
      </w:r>
    </w:p>
    <w:p w:rsidR="004516DC" w:rsidRPr="0076343A" w:rsidRDefault="00DF67C5" w:rsidP="007634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Воспитание самостоятельности, активности, положительных взаимоотношений со сверстниками.</w:t>
      </w:r>
      <w:r w:rsidR="004516DC" w:rsidRPr="007634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5BFD" w:rsidRDefault="0076343A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343A">
        <w:rPr>
          <w:rFonts w:ascii="Times New Roman" w:hAnsi="Times New Roman" w:cs="Times New Roman"/>
          <w:sz w:val="28"/>
          <w:szCs w:val="28"/>
        </w:rPr>
        <w:t>Все запланированные мероприятия по летней – оздоровительной работе реализованы.</w:t>
      </w:r>
    </w:p>
    <w:p w:rsidR="0076343A" w:rsidRDefault="0076343A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343A" w:rsidRDefault="0076343A" w:rsidP="007634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343A" w:rsidRPr="0076343A" w:rsidRDefault="0076343A" w:rsidP="007634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ФИЗО: Петрик О.В.__________</w:t>
      </w:r>
    </w:p>
    <w:sectPr w:rsidR="0076343A" w:rsidRPr="0076343A" w:rsidSect="0076343A"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47631"/>
    <w:multiLevelType w:val="hybridMultilevel"/>
    <w:tmpl w:val="4F3E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D4440"/>
    <w:multiLevelType w:val="hybridMultilevel"/>
    <w:tmpl w:val="4CFE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D7167"/>
    <w:multiLevelType w:val="hybridMultilevel"/>
    <w:tmpl w:val="335E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54253"/>
    <w:multiLevelType w:val="hybridMultilevel"/>
    <w:tmpl w:val="953E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4B0"/>
    <w:rsid w:val="00015F97"/>
    <w:rsid w:val="000164B0"/>
    <w:rsid w:val="00062305"/>
    <w:rsid w:val="00067E95"/>
    <w:rsid w:val="000A2740"/>
    <w:rsid w:val="000E6051"/>
    <w:rsid w:val="001023B3"/>
    <w:rsid w:val="0018211B"/>
    <w:rsid w:val="001D60AE"/>
    <w:rsid w:val="001F092F"/>
    <w:rsid w:val="002C59C1"/>
    <w:rsid w:val="004516DC"/>
    <w:rsid w:val="004656BD"/>
    <w:rsid w:val="004A4582"/>
    <w:rsid w:val="00565273"/>
    <w:rsid w:val="00741495"/>
    <w:rsid w:val="0076343A"/>
    <w:rsid w:val="00780E13"/>
    <w:rsid w:val="007C3BBB"/>
    <w:rsid w:val="00866818"/>
    <w:rsid w:val="00945B07"/>
    <w:rsid w:val="009C17C7"/>
    <w:rsid w:val="00A962AF"/>
    <w:rsid w:val="00B4226C"/>
    <w:rsid w:val="00B95BFD"/>
    <w:rsid w:val="00BB3C0C"/>
    <w:rsid w:val="00BE7A89"/>
    <w:rsid w:val="00BF095A"/>
    <w:rsid w:val="00C77E01"/>
    <w:rsid w:val="00C93AC2"/>
    <w:rsid w:val="00CA64A3"/>
    <w:rsid w:val="00CD50E0"/>
    <w:rsid w:val="00CE1FB6"/>
    <w:rsid w:val="00D63DD2"/>
    <w:rsid w:val="00D77541"/>
    <w:rsid w:val="00D9030B"/>
    <w:rsid w:val="00DF67C5"/>
    <w:rsid w:val="00E5388B"/>
    <w:rsid w:val="00E62ED1"/>
    <w:rsid w:val="00EA4DE1"/>
    <w:rsid w:val="00EC345A"/>
    <w:rsid w:val="00EF1C15"/>
    <w:rsid w:val="00F3645A"/>
    <w:rsid w:val="00FC373C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B6"/>
    <w:pPr>
      <w:ind w:left="720"/>
      <w:contextualSpacing/>
    </w:pPr>
  </w:style>
  <w:style w:type="table" w:styleId="a4">
    <w:name w:val="Table Grid"/>
    <w:basedOn w:val="a1"/>
    <w:uiPriority w:val="59"/>
    <w:rsid w:val="002C5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4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6343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EBEA-1813-4AD9-9750-7B9474C7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2015-08-31T06:37:00Z</cp:lastPrinted>
  <dcterms:created xsi:type="dcterms:W3CDTF">2012-08-06T10:33:00Z</dcterms:created>
  <dcterms:modified xsi:type="dcterms:W3CDTF">2021-08-22T06:31:00Z</dcterms:modified>
</cp:coreProperties>
</file>